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0D11" w:rsidRDefault="00AB2A22">
      <w:pPr>
        <w:spacing w:line="600" w:lineRule="exact"/>
        <w:jc w:val="center"/>
        <w:rPr>
          <w:sz w:val="28"/>
          <w:szCs w:val="28"/>
        </w:rPr>
      </w:pPr>
      <w:r>
        <w:rPr>
          <w:rFonts w:eastAsia="方正小标宋_GBK"/>
          <w:sz w:val="44"/>
          <w:szCs w:val="44"/>
        </w:rPr>
        <w:t>2022</w:t>
      </w:r>
      <w:r>
        <w:rPr>
          <w:rFonts w:eastAsia="方正小标宋_GBK"/>
          <w:sz w:val="44"/>
          <w:szCs w:val="44"/>
        </w:rPr>
        <w:t>年</w:t>
      </w:r>
      <w:r>
        <w:rPr>
          <w:rFonts w:eastAsia="方正小标宋_GBK" w:hint="eastAsia"/>
          <w:sz w:val="44"/>
          <w:szCs w:val="44"/>
        </w:rPr>
        <w:t>中央农业生产救助资金</w:t>
      </w:r>
      <w:r>
        <w:rPr>
          <w:rFonts w:eastAsia="方正小标宋_GBK"/>
          <w:sz w:val="44"/>
          <w:szCs w:val="44"/>
        </w:rPr>
        <w:t>自评报告</w:t>
      </w:r>
    </w:p>
    <w:p w:rsidR="0023311E" w:rsidRDefault="0023311E">
      <w:pPr>
        <w:spacing w:line="600" w:lineRule="exact"/>
        <w:ind w:firstLineChars="200" w:firstLine="640"/>
        <w:rPr>
          <w:rFonts w:eastAsia="方正黑体_GBK"/>
          <w:bCs/>
          <w:szCs w:val="32"/>
        </w:rPr>
      </w:pPr>
    </w:p>
    <w:p w:rsidR="00050D11" w:rsidRDefault="00AB2A22">
      <w:pPr>
        <w:spacing w:line="600" w:lineRule="exact"/>
        <w:ind w:firstLineChars="200" w:firstLine="640"/>
        <w:rPr>
          <w:rFonts w:eastAsia="方正黑体_GBK"/>
          <w:bCs/>
          <w:szCs w:val="32"/>
        </w:rPr>
      </w:pPr>
      <w:r>
        <w:rPr>
          <w:rFonts w:eastAsia="方正黑体_GBK"/>
          <w:bCs/>
          <w:szCs w:val="32"/>
        </w:rPr>
        <w:t>一、绩效目标分解下达情况</w:t>
      </w:r>
    </w:p>
    <w:tbl>
      <w:tblPr>
        <w:tblW w:w="9923" w:type="dxa"/>
        <w:tblInd w:w="-284" w:type="dxa"/>
        <w:tblLayout w:type="fixed"/>
        <w:tblLook w:val="04A0"/>
      </w:tblPr>
      <w:tblGrid>
        <w:gridCol w:w="9923"/>
      </w:tblGrid>
      <w:tr w:rsidR="00050D11">
        <w:trPr>
          <w:trHeight w:val="510"/>
        </w:trPr>
        <w:tc>
          <w:tcPr>
            <w:tcW w:w="9923" w:type="dxa"/>
            <w:tcBorders>
              <w:top w:val="nil"/>
              <w:left w:val="nil"/>
              <w:bottom w:val="nil"/>
              <w:right w:val="nil"/>
            </w:tcBorders>
            <w:vAlign w:val="center"/>
          </w:tcPr>
          <w:p w:rsidR="00050D11" w:rsidRDefault="00AB2A22">
            <w:pPr>
              <w:widowControl/>
              <w:ind w:firstLineChars="250" w:firstLine="800"/>
              <w:rPr>
                <w:b/>
                <w:bCs/>
                <w:color w:val="000000"/>
                <w:kern w:val="0"/>
                <w:sz w:val="40"/>
                <w:szCs w:val="40"/>
              </w:rPr>
            </w:pPr>
            <w:r>
              <w:rPr>
                <w:rFonts w:hint="eastAsia"/>
                <w:szCs w:val="32"/>
              </w:rPr>
              <w:t>奉节财农〔</w:t>
            </w:r>
            <w:r>
              <w:rPr>
                <w:rFonts w:hint="eastAsia"/>
                <w:szCs w:val="32"/>
              </w:rPr>
              <w:t>2022</w:t>
            </w:r>
            <w:r>
              <w:rPr>
                <w:rFonts w:hint="eastAsia"/>
                <w:szCs w:val="32"/>
              </w:rPr>
              <w:t>〕</w:t>
            </w:r>
            <w:r>
              <w:rPr>
                <w:rFonts w:hint="eastAsia"/>
                <w:szCs w:val="32"/>
              </w:rPr>
              <w:t>237</w:t>
            </w:r>
            <w:r>
              <w:rPr>
                <w:rFonts w:hint="eastAsia"/>
                <w:szCs w:val="32"/>
              </w:rPr>
              <w:t>号文件，</w:t>
            </w:r>
            <w:r>
              <w:rPr>
                <w:szCs w:val="32"/>
              </w:rPr>
              <w:t>下达</w:t>
            </w:r>
            <w:r>
              <w:rPr>
                <w:rFonts w:hint="eastAsia"/>
                <w:color w:val="000000"/>
              </w:rPr>
              <w:t>永安</w:t>
            </w:r>
            <w:r>
              <w:rPr>
                <w:color w:val="000000"/>
              </w:rPr>
              <w:t>街道</w:t>
            </w:r>
            <w:r>
              <w:rPr>
                <w:rFonts w:ascii="方正仿宋_GBK" w:hint="eastAsia"/>
                <w:szCs w:val="32"/>
              </w:rPr>
              <w:t>种植秋菜救助500亩2，每亩20元，共计1万元。</w:t>
            </w:r>
            <w:r>
              <w:rPr>
                <w:rFonts w:hint="eastAsia"/>
                <w:color w:val="000000"/>
              </w:rPr>
              <w:t>现</w:t>
            </w:r>
            <w:r>
              <w:rPr>
                <w:rFonts w:ascii="方正仿宋_GBK" w:hint="eastAsia"/>
                <w:szCs w:val="32"/>
              </w:rPr>
              <w:t>开展绩效目标自评。</w:t>
            </w:r>
          </w:p>
          <w:p w:rsidR="00050D11" w:rsidRDefault="00AB2A22">
            <w:pPr>
              <w:spacing w:line="600" w:lineRule="exact"/>
              <w:ind w:firstLineChars="200" w:firstLine="640"/>
              <w:rPr>
                <w:rFonts w:ascii="方正黑体_GBK" w:eastAsia="方正黑体_GBK" w:hAnsi="方正黑体_GBK" w:cs="方正黑体_GBK"/>
                <w:bCs/>
                <w:szCs w:val="32"/>
              </w:rPr>
            </w:pPr>
            <w:r>
              <w:rPr>
                <w:rFonts w:ascii="方正黑体_GBK" w:eastAsia="方正黑体_GBK" w:hAnsi="方正黑体_GBK" w:cs="方正黑体_GBK" w:hint="eastAsia"/>
                <w:bCs/>
                <w:szCs w:val="32"/>
              </w:rPr>
              <w:t>二、绩效目标自评完成情况分析</w:t>
            </w:r>
          </w:p>
          <w:p w:rsidR="00050D11" w:rsidRDefault="00AB2A22">
            <w:pPr>
              <w:spacing w:line="560" w:lineRule="exact"/>
              <w:ind w:firstLineChars="200" w:firstLine="640"/>
              <w:rPr>
                <w:rFonts w:ascii="方正仿宋_GBK"/>
                <w:szCs w:val="32"/>
              </w:rPr>
            </w:pPr>
            <w:r>
              <w:rPr>
                <w:rFonts w:ascii="方正仿宋_GBK" w:hint="eastAsia"/>
                <w:szCs w:val="32"/>
              </w:rPr>
              <w:t>（一）资金投入情况分析</w:t>
            </w:r>
          </w:p>
          <w:p w:rsidR="00050D11" w:rsidRDefault="00AB2A22">
            <w:pPr>
              <w:spacing w:line="560" w:lineRule="exact"/>
              <w:ind w:firstLineChars="200" w:firstLine="640"/>
              <w:rPr>
                <w:rFonts w:ascii="方正仿宋_GBK"/>
                <w:szCs w:val="32"/>
              </w:rPr>
            </w:pPr>
            <w:r>
              <w:rPr>
                <w:rFonts w:ascii="方正仿宋_GBK"/>
                <w:szCs w:val="32"/>
              </w:rPr>
              <w:t>1.</w:t>
            </w:r>
            <w:r>
              <w:rPr>
                <w:rFonts w:ascii="方正仿宋_GBK" w:hint="eastAsia"/>
                <w:szCs w:val="32"/>
              </w:rPr>
              <w:t>项目资金到位情况分析</w:t>
            </w:r>
          </w:p>
          <w:p w:rsidR="00050D11" w:rsidRDefault="00AB2A22">
            <w:pPr>
              <w:widowControl/>
              <w:ind w:firstLineChars="250" w:firstLine="800"/>
              <w:rPr>
                <w:b/>
                <w:bCs/>
                <w:color w:val="000000"/>
                <w:kern w:val="0"/>
                <w:sz w:val="40"/>
                <w:szCs w:val="40"/>
              </w:rPr>
            </w:pPr>
            <w:r>
              <w:rPr>
                <w:rFonts w:hint="eastAsia"/>
                <w:szCs w:val="32"/>
              </w:rPr>
              <w:t>奉节财农〔</w:t>
            </w:r>
            <w:r>
              <w:rPr>
                <w:rFonts w:hint="eastAsia"/>
                <w:szCs w:val="32"/>
              </w:rPr>
              <w:t>2022</w:t>
            </w:r>
            <w:r>
              <w:rPr>
                <w:rFonts w:hint="eastAsia"/>
                <w:szCs w:val="32"/>
              </w:rPr>
              <w:t>〕</w:t>
            </w:r>
            <w:r>
              <w:rPr>
                <w:rFonts w:hint="eastAsia"/>
                <w:szCs w:val="32"/>
              </w:rPr>
              <w:t>237</w:t>
            </w:r>
            <w:r>
              <w:rPr>
                <w:rFonts w:hint="eastAsia"/>
                <w:szCs w:val="32"/>
              </w:rPr>
              <w:t>号文件，</w:t>
            </w:r>
            <w:r>
              <w:rPr>
                <w:szCs w:val="32"/>
              </w:rPr>
              <w:t>下达</w:t>
            </w:r>
            <w:r>
              <w:rPr>
                <w:rFonts w:hint="eastAsia"/>
                <w:color w:val="000000"/>
              </w:rPr>
              <w:t>永安</w:t>
            </w:r>
            <w:r>
              <w:rPr>
                <w:color w:val="000000"/>
              </w:rPr>
              <w:t>街道</w:t>
            </w:r>
            <w:r>
              <w:rPr>
                <w:rFonts w:ascii="方正仿宋_GBK" w:hint="eastAsia"/>
                <w:szCs w:val="32"/>
              </w:rPr>
              <w:t>种植秋菜救助1万元。 20</w:t>
            </w:r>
            <w:r>
              <w:rPr>
                <w:rFonts w:ascii="方正仿宋_GBK"/>
                <w:szCs w:val="32"/>
              </w:rPr>
              <w:t>22</w:t>
            </w:r>
            <w:r>
              <w:rPr>
                <w:rFonts w:ascii="方正仿宋_GBK" w:hint="eastAsia"/>
                <w:szCs w:val="32"/>
              </w:rPr>
              <w:t>年实际收到资金1万元。</w:t>
            </w:r>
          </w:p>
          <w:p w:rsidR="00050D11" w:rsidRDefault="00AB2A22">
            <w:pPr>
              <w:spacing w:line="560" w:lineRule="exact"/>
              <w:ind w:firstLineChars="200" w:firstLine="640"/>
              <w:rPr>
                <w:rFonts w:ascii="方正仿宋_GBK"/>
                <w:szCs w:val="32"/>
              </w:rPr>
            </w:pPr>
            <w:r>
              <w:rPr>
                <w:rFonts w:ascii="方正仿宋_GBK"/>
                <w:szCs w:val="32"/>
              </w:rPr>
              <w:t>2.</w:t>
            </w:r>
            <w:r>
              <w:rPr>
                <w:rFonts w:ascii="方正仿宋_GBK" w:hint="eastAsia"/>
                <w:szCs w:val="32"/>
              </w:rPr>
              <w:t>项目资金执行情况分析</w:t>
            </w:r>
          </w:p>
          <w:p w:rsidR="00050D11" w:rsidRDefault="00AB2A22">
            <w:pPr>
              <w:spacing w:line="560" w:lineRule="exact"/>
              <w:ind w:firstLineChars="250" w:firstLine="800"/>
              <w:rPr>
                <w:rFonts w:ascii="方正仿宋_GBK"/>
                <w:szCs w:val="32"/>
              </w:rPr>
            </w:pPr>
            <w:r>
              <w:rPr>
                <w:rFonts w:ascii="方正仿宋_GBK" w:hint="eastAsia"/>
                <w:szCs w:val="32"/>
              </w:rPr>
              <w:t>202</w:t>
            </w:r>
            <w:r>
              <w:rPr>
                <w:rFonts w:ascii="方正仿宋_GBK"/>
                <w:szCs w:val="32"/>
              </w:rPr>
              <w:t>2</w:t>
            </w:r>
            <w:r>
              <w:rPr>
                <w:rFonts w:ascii="方正仿宋_GBK" w:hint="eastAsia"/>
                <w:szCs w:val="32"/>
              </w:rPr>
              <w:t>年度种植秋菜救助1万元，实际2022年12月支出资金1万元。</w:t>
            </w:r>
          </w:p>
          <w:p w:rsidR="00050D11" w:rsidRDefault="00AB2A22">
            <w:pPr>
              <w:spacing w:line="560" w:lineRule="exact"/>
              <w:ind w:firstLineChars="200" w:firstLine="640"/>
              <w:rPr>
                <w:rFonts w:ascii="方正仿宋_GBK"/>
                <w:szCs w:val="32"/>
              </w:rPr>
            </w:pPr>
            <w:r>
              <w:rPr>
                <w:szCs w:val="32"/>
              </w:rPr>
              <w:t>项目资金管理情况</w:t>
            </w:r>
            <w:r>
              <w:rPr>
                <w:rFonts w:hint="eastAsia"/>
                <w:szCs w:val="32"/>
              </w:rPr>
              <w:t>：</w:t>
            </w:r>
            <w:r>
              <w:rPr>
                <w:rFonts w:ascii="方正仿宋_GBK" w:hint="eastAsia"/>
                <w:szCs w:val="32"/>
              </w:rPr>
              <w:t>⑴严格审批制度，确保项目资金使用规范有序。制作专项资金拨款审批表，专项资金的拨付必须由分管业务科室主任、分管业务领导、财务科室、分管财务领导，办事处主任审核签字同意后，方可拨付。</w:t>
            </w:r>
          </w:p>
          <w:p w:rsidR="00050D11" w:rsidRDefault="00AB2A22">
            <w:pPr>
              <w:spacing w:line="560" w:lineRule="exact"/>
              <w:ind w:firstLineChars="200" w:firstLine="640"/>
              <w:rPr>
                <w:rFonts w:ascii="方正仿宋_GBK"/>
                <w:szCs w:val="32"/>
              </w:rPr>
            </w:pPr>
            <w:r>
              <w:rPr>
                <w:rFonts w:ascii="方正仿宋_GBK" w:hint="eastAsia"/>
                <w:szCs w:val="32"/>
              </w:rPr>
              <w:t>⑵加强督促检查，专项经费指定专人负责，纪工委抽查资金使用情况。</w:t>
            </w:r>
          </w:p>
          <w:p w:rsidR="00050D11" w:rsidRDefault="00AB2A22">
            <w:pPr>
              <w:spacing w:line="560" w:lineRule="exact"/>
              <w:ind w:firstLineChars="200" w:firstLine="640"/>
              <w:rPr>
                <w:rFonts w:ascii="方正仿宋_GBK"/>
                <w:szCs w:val="32"/>
              </w:rPr>
            </w:pPr>
            <w:r>
              <w:rPr>
                <w:rFonts w:ascii="方正仿宋_GBK" w:hint="eastAsia"/>
                <w:szCs w:val="32"/>
              </w:rPr>
              <w:t>（二）</w:t>
            </w:r>
            <w:r>
              <w:rPr>
                <w:bCs/>
                <w:szCs w:val="32"/>
              </w:rPr>
              <w:t>总体绩效目标完成情况分析</w:t>
            </w:r>
          </w:p>
          <w:p w:rsidR="00050D11" w:rsidRDefault="00AB2A22">
            <w:pPr>
              <w:spacing w:line="560" w:lineRule="exact"/>
              <w:ind w:firstLineChars="250" w:firstLine="800"/>
              <w:rPr>
                <w:rFonts w:ascii="方正仿宋_GBK"/>
                <w:szCs w:val="32"/>
              </w:rPr>
            </w:pPr>
            <w:r>
              <w:rPr>
                <w:rFonts w:ascii="方正仿宋_GBK" w:hint="eastAsia"/>
                <w:szCs w:val="32"/>
              </w:rPr>
              <w:t>对明月社区195户农户种植了秋季蔬菜的，按种植面种，每亩按20元进行救助。</w:t>
            </w:r>
          </w:p>
          <w:p w:rsidR="00050D11" w:rsidRDefault="00AB2A22">
            <w:pPr>
              <w:spacing w:line="600" w:lineRule="exact"/>
              <w:ind w:firstLineChars="200" w:firstLine="640"/>
              <w:rPr>
                <w:rFonts w:ascii="方正仿宋_GBK"/>
                <w:szCs w:val="32"/>
              </w:rPr>
            </w:pPr>
            <w:r>
              <w:rPr>
                <w:rFonts w:ascii="方正仿宋_GBK" w:hint="eastAsia"/>
                <w:szCs w:val="32"/>
              </w:rPr>
              <w:t>（三）绩效目标完成情况分析</w:t>
            </w:r>
          </w:p>
          <w:p w:rsidR="00050D11" w:rsidRDefault="00AB2A22">
            <w:pPr>
              <w:spacing w:line="560" w:lineRule="exact"/>
              <w:ind w:firstLineChars="200" w:firstLine="640"/>
              <w:rPr>
                <w:rFonts w:ascii="方正仿宋_GBK"/>
                <w:szCs w:val="32"/>
              </w:rPr>
            </w:pPr>
            <w:r>
              <w:rPr>
                <w:rFonts w:ascii="方正仿宋_GBK"/>
                <w:szCs w:val="32"/>
              </w:rPr>
              <w:t>1.</w:t>
            </w:r>
            <w:r>
              <w:rPr>
                <w:rFonts w:ascii="方正仿宋_GBK" w:hint="eastAsia"/>
                <w:szCs w:val="32"/>
              </w:rPr>
              <w:t>产出指标完成情况分析</w:t>
            </w:r>
          </w:p>
          <w:p w:rsidR="00050D11" w:rsidRDefault="00AB2A22">
            <w:pPr>
              <w:spacing w:line="560" w:lineRule="exact"/>
              <w:ind w:firstLineChars="200" w:firstLine="640"/>
              <w:rPr>
                <w:rFonts w:ascii="方正仿宋_GBK"/>
                <w:szCs w:val="32"/>
              </w:rPr>
            </w:pPr>
            <w:r>
              <w:rPr>
                <w:rFonts w:ascii="方正仿宋_GBK" w:hint="eastAsia"/>
                <w:szCs w:val="32"/>
              </w:rPr>
              <w:lastRenderedPageBreak/>
              <w:t>20</w:t>
            </w:r>
            <w:r>
              <w:rPr>
                <w:rFonts w:ascii="方正仿宋_GBK"/>
                <w:szCs w:val="32"/>
              </w:rPr>
              <w:t>22</w:t>
            </w:r>
            <w:r>
              <w:rPr>
                <w:rFonts w:ascii="方正仿宋_GBK" w:hint="eastAsia"/>
                <w:szCs w:val="32"/>
              </w:rPr>
              <w:t>年</w:t>
            </w:r>
            <w:r>
              <w:rPr>
                <w:rFonts w:hint="eastAsia"/>
                <w:color w:val="000000"/>
              </w:rPr>
              <w:t>中央农业生产救助资金</w:t>
            </w:r>
            <w:r>
              <w:rPr>
                <w:rFonts w:ascii="方正仿宋_GBK" w:hint="eastAsia"/>
                <w:szCs w:val="32"/>
              </w:rPr>
              <w:t>共设四个产出指标：</w:t>
            </w:r>
          </w:p>
          <w:p w:rsidR="00050D11" w:rsidRDefault="00AB2A22">
            <w:pPr>
              <w:numPr>
                <w:ilvl w:val="0"/>
                <w:numId w:val="1"/>
              </w:numPr>
              <w:spacing w:line="560" w:lineRule="exact"/>
              <w:rPr>
                <w:rFonts w:ascii="方正仿宋_GBK"/>
                <w:szCs w:val="32"/>
              </w:rPr>
            </w:pPr>
            <w:r>
              <w:rPr>
                <w:rFonts w:ascii="方正仿宋_GBK" w:hint="eastAsia"/>
                <w:szCs w:val="32"/>
              </w:rPr>
              <w:t>数量指标</w:t>
            </w:r>
          </w:p>
          <w:p w:rsidR="00050D11" w:rsidRDefault="00AB2A22">
            <w:pPr>
              <w:spacing w:line="560" w:lineRule="exact"/>
              <w:ind w:firstLineChars="250" w:firstLine="800"/>
              <w:rPr>
                <w:rFonts w:ascii="方正仿宋_GBK"/>
                <w:szCs w:val="32"/>
              </w:rPr>
            </w:pPr>
            <w:r>
              <w:rPr>
                <w:rFonts w:ascii="方正仿宋_GBK" w:hint="eastAsia"/>
                <w:szCs w:val="32"/>
              </w:rPr>
              <w:t>指标值为：年初设定500亩补助，已完成指任务指标值</w:t>
            </w:r>
            <w:r>
              <w:rPr>
                <w:rFonts w:ascii="方正仿宋_GBK"/>
                <w:szCs w:val="32"/>
              </w:rPr>
              <w:t>100</w:t>
            </w:r>
            <w:r>
              <w:rPr>
                <w:rFonts w:ascii="方正仿宋_GBK" w:hint="eastAsia"/>
                <w:szCs w:val="32"/>
              </w:rPr>
              <w:t>%。</w:t>
            </w:r>
          </w:p>
          <w:p w:rsidR="00050D11" w:rsidRDefault="00AB2A22">
            <w:pPr>
              <w:numPr>
                <w:ilvl w:val="0"/>
                <w:numId w:val="1"/>
              </w:numPr>
              <w:spacing w:line="560" w:lineRule="exact"/>
              <w:rPr>
                <w:rFonts w:ascii="方正仿宋_GBK"/>
                <w:szCs w:val="32"/>
              </w:rPr>
            </w:pPr>
            <w:r>
              <w:rPr>
                <w:rFonts w:ascii="方正仿宋_GBK" w:hint="eastAsia"/>
                <w:szCs w:val="32"/>
              </w:rPr>
              <w:t>质量指标</w:t>
            </w:r>
          </w:p>
          <w:p w:rsidR="00050D11" w:rsidRDefault="007C7072">
            <w:pPr>
              <w:spacing w:line="560" w:lineRule="exact"/>
              <w:ind w:firstLineChars="250" w:firstLine="800"/>
              <w:rPr>
                <w:rFonts w:ascii="方正仿宋_GBK"/>
                <w:szCs w:val="32"/>
              </w:rPr>
            </w:pPr>
            <w:r>
              <w:rPr>
                <w:rFonts w:ascii="方正仿宋_GBK" w:hint="eastAsia"/>
                <w:szCs w:val="32"/>
              </w:rPr>
              <w:t>作物成活率95%</w:t>
            </w:r>
            <w:r w:rsidR="00AB2A22">
              <w:rPr>
                <w:rFonts w:ascii="方正仿宋_GBK" w:hint="eastAsia"/>
                <w:szCs w:val="32"/>
              </w:rPr>
              <w:t>，</w:t>
            </w:r>
            <w:r>
              <w:rPr>
                <w:rFonts w:ascii="方正仿宋_GBK" w:hint="eastAsia"/>
                <w:szCs w:val="32"/>
              </w:rPr>
              <w:t>已完成指任务指标值</w:t>
            </w:r>
            <w:r>
              <w:rPr>
                <w:rFonts w:ascii="方正仿宋_GBK"/>
                <w:szCs w:val="32"/>
              </w:rPr>
              <w:t>100</w:t>
            </w:r>
            <w:r>
              <w:rPr>
                <w:rFonts w:ascii="方正仿宋_GBK" w:hint="eastAsia"/>
                <w:szCs w:val="32"/>
              </w:rPr>
              <w:t>%</w:t>
            </w:r>
            <w:r w:rsidR="00AB2A22">
              <w:rPr>
                <w:rFonts w:ascii="方正仿宋_GBK" w:hint="eastAsia"/>
                <w:szCs w:val="32"/>
              </w:rPr>
              <w:t>。</w:t>
            </w:r>
          </w:p>
          <w:p w:rsidR="00050D11" w:rsidRDefault="00AB2A22">
            <w:pPr>
              <w:numPr>
                <w:ilvl w:val="0"/>
                <w:numId w:val="1"/>
              </w:numPr>
              <w:spacing w:line="560" w:lineRule="exact"/>
              <w:rPr>
                <w:rFonts w:ascii="方正仿宋_GBK"/>
                <w:szCs w:val="32"/>
              </w:rPr>
            </w:pPr>
            <w:r>
              <w:rPr>
                <w:rFonts w:ascii="方正仿宋_GBK" w:hint="eastAsia"/>
                <w:szCs w:val="32"/>
              </w:rPr>
              <w:t>时效指标</w:t>
            </w:r>
          </w:p>
          <w:p w:rsidR="00050D11" w:rsidRDefault="00AB2A22" w:rsidP="007C7072">
            <w:pPr>
              <w:spacing w:line="560" w:lineRule="exact"/>
              <w:ind w:firstLineChars="250" w:firstLine="800"/>
              <w:rPr>
                <w:rFonts w:ascii="方正仿宋_GBK"/>
                <w:szCs w:val="32"/>
              </w:rPr>
            </w:pPr>
            <w:r>
              <w:rPr>
                <w:rFonts w:ascii="方正仿宋_GBK" w:hint="eastAsia"/>
                <w:szCs w:val="32"/>
              </w:rPr>
              <w:t>按照</w:t>
            </w:r>
            <w:r>
              <w:rPr>
                <w:rFonts w:ascii="方正仿宋_GBK"/>
                <w:szCs w:val="32"/>
              </w:rPr>
              <w:t>任务时间完成</w:t>
            </w:r>
            <w:r>
              <w:rPr>
                <w:rFonts w:ascii="方正仿宋_GBK" w:hint="eastAsia"/>
                <w:szCs w:val="32"/>
              </w:rPr>
              <w:t>时效指标及时率为100%</w:t>
            </w:r>
            <w:r>
              <w:rPr>
                <w:rFonts w:ascii="方正仿宋_GBK"/>
                <w:szCs w:val="32"/>
              </w:rPr>
              <w:t>.</w:t>
            </w:r>
          </w:p>
          <w:p w:rsidR="00050D11" w:rsidRDefault="00AB2A22">
            <w:pPr>
              <w:spacing w:line="560" w:lineRule="exact"/>
              <w:ind w:firstLineChars="200" w:firstLine="640"/>
              <w:rPr>
                <w:rFonts w:ascii="方正仿宋_GBK"/>
                <w:szCs w:val="32"/>
              </w:rPr>
            </w:pPr>
            <w:r>
              <w:rPr>
                <w:rFonts w:ascii="方正仿宋_GBK"/>
                <w:szCs w:val="32"/>
              </w:rPr>
              <w:t>2.</w:t>
            </w:r>
            <w:r>
              <w:rPr>
                <w:rFonts w:ascii="方正仿宋_GBK" w:hint="eastAsia"/>
                <w:szCs w:val="32"/>
              </w:rPr>
              <w:t>效益指标完成情况分析</w:t>
            </w:r>
          </w:p>
          <w:p w:rsidR="00050D11" w:rsidRDefault="00AB2A22">
            <w:pPr>
              <w:spacing w:line="560" w:lineRule="exact"/>
              <w:ind w:firstLineChars="200" w:firstLine="640"/>
              <w:rPr>
                <w:szCs w:val="32"/>
              </w:rPr>
            </w:pPr>
            <w:r>
              <w:rPr>
                <w:szCs w:val="32"/>
              </w:rPr>
              <w:t>（</w:t>
            </w:r>
            <w:r>
              <w:rPr>
                <w:szCs w:val="32"/>
              </w:rPr>
              <w:t>1</w:t>
            </w:r>
            <w:r>
              <w:rPr>
                <w:szCs w:val="32"/>
              </w:rPr>
              <w:t>）经济效益</w:t>
            </w:r>
          </w:p>
          <w:p w:rsidR="00050D11" w:rsidRDefault="00AB2A22">
            <w:pPr>
              <w:pStyle w:val="Default"/>
              <w:ind w:firstLineChars="250" w:firstLine="800"/>
              <w:rPr>
                <w:rFonts w:ascii="Times New Roman"/>
                <w:color w:val="auto"/>
                <w:kern w:val="2"/>
                <w:sz w:val="32"/>
                <w:szCs w:val="32"/>
              </w:rPr>
            </w:pPr>
            <w:r>
              <w:rPr>
                <w:rFonts w:ascii="Times New Roman" w:hint="eastAsia"/>
                <w:color w:val="auto"/>
                <w:kern w:val="2"/>
                <w:sz w:val="32"/>
                <w:szCs w:val="32"/>
              </w:rPr>
              <w:t>让种植蔬菜的得到救助，从而增收。</w:t>
            </w:r>
          </w:p>
          <w:p w:rsidR="00050D11" w:rsidRDefault="00AB2A22">
            <w:pPr>
              <w:spacing w:line="560" w:lineRule="exact"/>
              <w:ind w:firstLineChars="200" w:firstLine="640"/>
              <w:rPr>
                <w:szCs w:val="32"/>
              </w:rPr>
            </w:pPr>
            <w:r>
              <w:rPr>
                <w:szCs w:val="32"/>
              </w:rPr>
              <w:t>（</w:t>
            </w:r>
            <w:r>
              <w:rPr>
                <w:szCs w:val="32"/>
              </w:rPr>
              <w:t>2</w:t>
            </w:r>
            <w:r>
              <w:rPr>
                <w:szCs w:val="32"/>
              </w:rPr>
              <w:t>）社会效益</w:t>
            </w:r>
          </w:p>
          <w:p w:rsidR="00050D11" w:rsidRDefault="00AB2A22">
            <w:pPr>
              <w:spacing w:line="560" w:lineRule="exact"/>
              <w:ind w:firstLineChars="300" w:firstLine="960"/>
              <w:rPr>
                <w:szCs w:val="32"/>
              </w:rPr>
            </w:pPr>
            <w:r>
              <w:rPr>
                <w:rFonts w:hint="eastAsia"/>
                <w:szCs w:val="32"/>
              </w:rPr>
              <w:t>提升了农户对种植的热情，进一步满足了广大居民对蔬菜的需求。</w:t>
            </w:r>
          </w:p>
          <w:p w:rsidR="00050D11" w:rsidRDefault="00AB2A22">
            <w:pPr>
              <w:spacing w:line="600" w:lineRule="exact"/>
              <w:ind w:firstLineChars="200" w:firstLine="640"/>
              <w:rPr>
                <w:rFonts w:eastAsia="方正黑体_GBK"/>
                <w:bCs/>
                <w:szCs w:val="32"/>
              </w:rPr>
            </w:pPr>
            <w:r>
              <w:rPr>
                <w:szCs w:val="32"/>
              </w:rPr>
              <w:t>3.</w:t>
            </w:r>
            <w:r>
              <w:rPr>
                <w:szCs w:val="32"/>
              </w:rPr>
              <w:t>满意度指标完成情况分析</w:t>
            </w:r>
          </w:p>
          <w:p w:rsidR="00050D11" w:rsidRDefault="00AB2A22">
            <w:pPr>
              <w:spacing w:line="560" w:lineRule="exact"/>
              <w:ind w:firstLineChars="200" w:firstLine="640"/>
              <w:rPr>
                <w:rFonts w:ascii="方正仿宋_GBK"/>
                <w:szCs w:val="32"/>
              </w:rPr>
            </w:pPr>
            <w:r>
              <w:rPr>
                <w:rFonts w:ascii="方正仿宋_GBK" w:hint="eastAsia"/>
                <w:szCs w:val="32"/>
              </w:rPr>
              <w:t>通过救助使得农户增收，居民满意度</w:t>
            </w:r>
            <w:r w:rsidR="009C484A">
              <w:rPr>
                <w:rFonts w:ascii="方正仿宋_GBK" w:hint="eastAsia"/>
                <w:szCs w:val="32"/>
              </w:rPr>
              <w:t>100</w:t>
            </w:r>
            <w:r>
              <w:rPr>
                <w:rFonts w:ascii="方正仿宋_GBK" w:hint="eastAsia"/>
                <w:szCs w:val="32"/>
              </w:rPr>
              <w:t>%。</w:t>
            </w:r>
          </w:p>
          <w:p w:rsidR="00050D11" w:rsidRDefault="00AB2A22">
            <w:pPr>
              <w:spacing w:line="600" w:lineRule="exact"/>
              <w:ind w:firstLineChars="200" w:firstLine="640"/>
              <w:rPr>
                <w:rFonts w:eastAsia="方正黑体_GBK"/>
                <w:bCs/>
                <w:szCs w:val="32"/>
              </w:rPr>
            </w:pPr>
            <w:r>
              <w:rPr>
                <w:rFonts w:eastAsia="方正黑体_GBK"/>
                <w:bCs/>
                <w:szCs w:val="32"/>
              </w:rPr>
              <w:t>三、绩效自评结果情况</w:t>
            </w:r>
          </w:p>
          <w:p w:rsidR="00050D11" w:rsidRDefault="00AB2A22">
            <w:pPr>
              <w:ind w:firstLineChars="200" w:firstLine="640"/>
              <w:rPr>
                <w:rFonts w:eastAsia="方正黑体_GBK"/>
                <w:bCs/>
                <w:szCs w:val="32"/>
              </w:rPr>
            </w:pPr>
            <w:r>
              <w:rPr>
                <w:rFonts w:eastAsia="方正黑体_GBK"/>
                <w:bCs/>
                <w:szCs w:val="32"/>
              </w:rPr>
              <w:t>通过认真开展单位项目支出绩效目标自评，综合评分</w:t>
            </w:r>
            <w:r>
              <w:rPr>
                <w:rFonts w:eastAsia="方正黑体_GBK" w:hint="eastAsia"/>
                <w:bCs/>
                <w:szCs w:val="32"/>
              </w:rPr>
              <w:t>99</w:t>
            </w:r>
            <w:r>
              <w:rPr>
                <w:rFonts w:eastAsia="方正黑体_GBK"/>
                <w:bCs/>
                <w:szCs w:val="32"/>
              </w:rPr>
              <w:t>分，评价结果为（</w:t>
            </w:r>
            <w:r>
              <w:rPr>
                <w:rFonts w:eastAsia="方正黑体_GBK" w:hint="eastAsia"/>
                <w:bCs/>
                <w:szCs w:val="32"/>
              </w:rPr>
              <w:t>优）</w:t>
            </w:r>
            <w:r>
              <w:rPr>
                <w:rFonts w:eastAsia="方正黑体_GBK"/>
                <w:bCs/>
                <w:szCs w:val="32"/>
              </w:rPr>
              <w:t>。</w:t>
            </w:r>
          </w:p>
          <w:p w:rsidR="00050D11" w:rsidRDefault="00AB2A22">
            <w:pPr>
              <w:spacing w:line="560" w:lineRule="exact"/>
              <w:ind w:firstLineChars="200" w:firstLine="640"/>
              <w:rPr>
                <w:rFonts w:ascii="方正仿宋_GBK"/>
                <w:szCs w:val="32"/>
              </w:rPr>
            </w:pPr>
            <w:r>
              <w:rPr>
                <w:rFonts w:ascii="方正仿宋_GBK" w:hint="eastAsia"/>
                <w:szCs w:val="32"/>
              </w:rPr>
              <w:t>四、绩效自评结果应用和公开情况</w:t>
            </w:r>
          </w:p>
          <w:p w:rsidR="00050D11" w:rsidRDefault="00AB2A22">
            <w:pPr>
              <w:spacing w:line="560" w:lineRule="exact"/>
              <w:ind w:firstLineChars="200" w:firstLine="640"/>
              <w:rPr>
                <w:rFonts w:ascii="方正仿宋_GBK"/>
                <w:szCs w:val="32"/>
              </w:rPr>
            </w:pPr>
            <w:r>
              <w:rPr>
                <w:rFonts w:ascii="方正仿宋_GBK" w:hint="eastAsia"/>
                <w:szCs w:val="32"/>
              </w:rPr>
              <w:t>1.我单位认真贯彻落实</w:t>
            </w:r>
            <w:r>
              <w:rPr>
                <w:rFonts w:hint="eastAsia"/>
                <w:szCs w:val="32"/>
              </w:rPr>
              <w:t>奉节财农〔</w:t>
            </w:r>
            <w:r>
              <w:rPr>
                <w:rFonts w:hint="eastAsia"/>
                <w:szCs w:val="32"/>
              </w:rPr>
              <w:t>2022</w:t>
            </w:r>
            <w:r>
              <w:rPr>
                <w:rFonts w:hint="eastAsia"/>
                <w:szCs w:val="32"/>
              </w:rPr>
              <w:t>〕</w:t>
            </w:r>
            <w:r>
              <w:rPr>
                <w:rFonts w:hint="eastAsia"/>
                <w:szCs w:val="32"/>
              </w:rPr>
              <w:t>237</w:t>
            </w:r>
            <w:r>
              <w:rPr>
                <w:rFonts w:hint="eastAsia"/>
                <w:szCs w:val="32"/>
              </w:rPr>
              <w:t>号文件精神，</w:t>
            </w:r>
            <w:r>
              <w:rPr>
                <w:rFonts w:ascii="方正仿宋_GBK" w:hint="eastAsia"/>
                <w:szCs w:val="32"/>
              </w:rPr>
              <w:t>使用进行量化评价，自评得分</w:t>
            </w:r>
            <w:r>
              <w:rPr>
                <w:rFonts w:ascii="方正仿宋_GBK"/>
                <w:szCs w:val="32"/>
              </w:rPr>
              <w:t>100</w:t>
            </w:r>
            <w:r>
              <w:rPr>
                <w:rFonts w:ascii="方正仿宋_GBK" w:hint="eastAsia"/>
                <w:szCs w:val="32"/>
              </w:rPr>
              <w:t>分。</w:t>
            </w:r>
          </w:p>
          <w:p w:rsidR="00050D11" w:rsidRDefault="00AB2A22">
            <w:pPr>
              <w:spacing w:line="560" w:lineRule="exact"/>
              <w:ind w:firstLineChars="200" w:firstLine="640"/>
              <w:rPr>
                <w:rFonts w:ascii="方正仿宋_GBK"/>
                <w:szCs w:val="32"/>
              </w:rPr>
            </w:pPr>
            <w:r>
              <w:rPr>
                <w:rFonts w:ascii="方正仿宋_GBK" w:hint="eastAsia"/>
                <w:szCs w:val="32"/>
              </w:rPr>
              <w:t>2. 我单位将此项资金支出后的实际情况与项目申报的绩效目标进行对比分析，完成绩效目标</w:t>
            </w:r>
            <w:r>
              <w:rPr>
                <w:rFonts w:ascii="方正仿宋_GBK"/>
                <w:szCs w:val="32"/>
              </w:rPr>
              <w:t>100</w:t>
            </w:r>
            <w:r>
              <w:rPr>
                <w:rFonts w:ascii="方正仿宋_GBK" w:hint="eastAsia"/>
                <w:szCs w:val="32"/>
              </w:rPr>
              <w:t>%。</w:t>
            </w:r>
          </w:p>
          <w:p w:rsidR="00050D11" w:rsidRDefault="00AB2A22">
            <w:r>
              <w:rPr>
                <w:rFonts w:ascii="方正仿宋_GBK" w:hint="eastAsia"/>
                <w:szCs w:val="32"/>
              </w:rPr>
              <w:t xml:space="preserve">    3. 我单位已救助花名册资金绩效目标自评结果在党工委会上通</w:t>
            </w:r>
            <w:r>
              <w:rPr>
                <w:rFonts w:ascii="方正仿宋_GBK" w:hint="eastAsia"/>
                <w:szCs w:val="32"/>
              </w:rPr>
              <w:lastRenderedPageBreak/>
              <w:t>报。</w:t>
            </w:r>
          </w:p>
          <w:p w:rsidR="00050D11" w:rsidRDefault="00AB2A22" w:rsidP="00050D11">
            <w:pPr>
              <w:spacing w:line="600" w:lineRule="exact"/>
              <w:ind w:firstLineChars="200" w:firstLine="640"/>
              <w:rPr>
                <w:rFonts w:ascii="方正黑体_GBK" w:eastAsia="方正黑体_GBK" w:hAnsi="方正黑体_GBK" w:cs="方正黑体_GBK"/>
                <w:bCs/>
                <w:szCs w:val="32"/>
              </w:rPr>
            </w:pPr>
            <w:bookmarkStart w:id="0" w:name="_GoBack"/>
            <w:bookmarkEnd w:id="0"/>
            <w:r>
              <w:rPr>
                <w:rFonts w:ascii="方正黑体_GBK" w:eastAsia="方正黑体_GBK" w:hAnsi="方正黑体_GBK" w:cs="方正黑体_GBK" w:hint="eastAsia"/>
                <w:bCs/>
                <w:szCs w:val="32"/>
              </w:rPr>
              <w:t>四、偏离绩效目标的原因和下一步改进措施</w:t>
            </w:r>
          </w:p>
          <w:p w:rsidR="00050D11" w:rsidRDefault="00AB2A22">
            <w:pPr>
              <w:ind w:firstLineChars="200" w:firstLine="640"/>
              <w:rPr>
                <w:rFonts w:ascii="仿宋_GB2312" w:eastAsia="仿宋_GB2312" w:hAnsi="仿宋_GB2312" w:cs="仿宋_GB2312"/>
                <w:color w:val="000000"/>
                <w:szCs w:val="32"/>
              </w:rPr>
            </w:pPr>
            <w:r>
              <w:rPr>
                <w:rFonts w:ascii="仿宋_GB2312" w:eastAsia="仿宋_GB2312" w:hAnsi="仿宋_GB2312" w:cs="仿宋_GB2312" w:hint="eastAsia"/>
                <w:color w:val="000000"/>
                <w:szCs w:val="32"/>
              </w:rPr>
              <w:t>无偏离绩效目标情况。</w:t>
            </w:r>
          </w:p>
          <w:p w:rsidR="00050D11" w:rsidRDefault="00AB2A22">
            <w:pPr>
              <w:spacing w:line="600" w:lineRule="exact"/>
              <w:ind w:firstLineChars="200" w:firstLine="640"/>
              <w:rPr>
                <w:rFonts w:ascii="方正黑体_GBK" w:eastAsia="方正黑体_GBK" w:hAnsi="方正黑体_GBK" w:cs="方正黑体_GBK"/>
                <w:bCs/>
                <w:szCs w:val="32"/>
              </w:rPr>
            </w:pPr>
            <w:r>
              <w:rPr>
                <w:rFonts w:ascii="方正黑体_GBK" w:eastAsia="方正黑体_GBK" w:hAnsi="方正黑体_GBK" w:cs="方正黑体_GBK" w:hint="eastAsia"/>
                <w:bCs/>
                <w:szCs w:val="32"/>
              </w:rPr>
              <w:t>五、其他需要说明的问题</w:t>
            </w:r>
          </w:p>
          <w:p w:rsidR="00050D11" w:rsidRDefault="009C484A">
            <w:pPr>
              <w:widowControl/>
              <w:rPr>
                <w:b/>
                <w:bCs/>
                <w:color w:val="000000"/>
                <w:kern w:val="0"/>
                <w:sz w:val="40"/>
                <w:szCs w:val="40"/>
              </w:rPr>
            </w:pPr>
            <w:r>
              <w:rPr>
                <w:rFonts w:hint="eastAsia"/>
                <w:b/>
                <w:bCs/>
                <w:color w:val="000000"/>
                <w:kern w:val="0"/>
                <w:sz w:val="40"/>
                <w:szCs w:val="40"/>
              </w:rPr>
              <w:t xml:space="preserve">    </w:t>
            </w:r>
            <w:r>
              <w:rPr>
                <w:rFonts w:hint="eastAsia"/>
                <w:b/>
                <w:bCs/>
                <w:color w:val="000000"/>
                <w:kern w:val="0"/>
                <w:sz w:val="40"/>
                <w:szCs w:val="40"/>
              </w:rPr>
              <w:t>无</w:t>
            </w:r>
          </w:p>
        </w:tc>
      </w:tr>
    </w:tbl>
    <w:p w:rsidR="00050D11" w:rsidRDefault="00050D11"/>
    <w:sectPr w:rsidR="00050D11" w:rsidSect="00050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038E8" w:rsidRDefault="009038E8" w:rsidP="009C484A">
      <w:r>
        <w:separator/>
      </w:r>
    </w:p>
  </w:endnote>
  <w:endnote w:type="continuationSeparator" w:id="1">
    <w:p w:rsidR="009038E8" w:rsidRDefault="009038E8" w:rsidP="009C484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方正黑体_GBK">
    <w:panose1 w:val="03000509000000000000"/>
    <w:charset w:val="86"/>
    <w:family w:val="script"/>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038E8" w:rsidRDefault="009038E8" w:rsidP="009C484A">
      <w:r>
        <w:separator/>
      </w:r>
    </w:p>
  </w:footnote>
  <w:footnote w:type="continuationSeparator" w:id="1">
    <w:p w:rsidR="009038E8" w:rsidRDefault="009038E8" w:rsidP="009C484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750A37"/>
    <w:multiLevelType w:val="multilevel"/>
    <w:tmpl w:val="61750A37"/>
    <w:lvl w:ilvl="0">
      <w:start w:val="1"/>
      <w:numFmt w:val="decimalEnclosedParen"/>
      <w:lvlText w:val="%1"/>
      <w:lvlJc w:val="left"/>
      <w:pPr>
        <w:ind w:left="1000" w:hanging="360"/>
      </w:pPr>
      <w:rPr>
        <w:rFonts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ZDJlOTY3ZDIwOWMwNGM4OTg0MTJjNmU0OTJlMjJmZjQifQ=="/>
  </w:docVars>
  <w:rsids>
    <w:rsidRoot w:val="00D04164"/>
    <w:rsid w:val="00050D11"/>
    <w:rsid w:val="00106EDE"/>
    <w:rsid w:val="001278B9"/>
    <w:rsid w:val="0023311E"/>
    <w:rsid w:val="002B260B"/>
    <w:rsid w:val="00356782"/>
    <w:rsid w:val="00367E24"/>
    <w:rsid w:val="00372A64"/>
    <w:rsid w:val="00747EF4"/>
    <w:rsid w:val="007C7072"/>
    <w:rsid w:val="009038E8"/>
    <w:rsid w:val="009C484A"/>
    <w:rsid w:val="009E181C"/>
    <w:rsid w:val="00AB2A22"/>
    <w:rsid w:val="00D04164"/>
    <w:rsid w:val="00EA359C"/>
    <w:rsid w:val="00EC50FB"/>
    <w:rsid w:val="2E21514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foot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0D11"/>
    <w:pPr>
      <w:widowControl w:val="0"/>
      <w:jc w:val="both"/>
    </w:pPr>
    <w:rPr>
      <w:rFonts w:ascii="Times New Roman" w:eastAsia="方正仿宋_GBK" w:hAnsi="Times New Roman" w:cs="Times New Roman"/>
      <w:kern w:val="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autoRedefine/>
    <w:uiPriority w:val="99"/>
    <w:semiHidden/>
    <w:unhideWhenUsed/>
    <w:qFormat/>
    <w:rsid w:val="00050D11"/>
    <w:pPr>
      <w:tabs>
        <w:tab w:val="center" w:pos="4153"/>
        <w:tab w:val="right" w:pos="8306"/>
      </w:tabs>
      <w:snapToGrid w:val="0"/>
      <w:jc w:val="left"/>
    </w:pPr>
    <w:rPr>
      <w:sz w:val="18"/>
      <w:szCs w:val="18"/>
    </w:rPr>
  </w:style>
  <w:style w:type="paragraph" w:styleId="a4">
    <w:name w:val="header"/>
    <w:basedOn w:val="a"/>
    <w:link w:val="Char0"/>
    <w:autoRedefine/>
    <w:uiPriority w:val="99"/>
    <w:semiHidden/>
    <w:unhideWhenUsed/>
    <w:qFormat/>
    <w:rsid w:val="00050D1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autoRedefine/>
    <w:uiPriority w:val="99"/>
    <w:semiHidden/>
    <w:qFormat/>
    <w:rsid w:val="00050D11"/>
    <w:rPr>
      <w:sz w:val="18"/>
      <w:szCs w:val="18"/>
    </w:rPr>
  </w:style>
  <w:style w:type="character" w:customStyle="1" w:styleId="Char">
    <w:name w:val="页脚 Char"/>
    <w:basedOn w:val="a0"/>
    <w:link w:val="a3"/>
    <w:autoRedefine/>
    <w:uiPriority w:val="99"/>
    <w:semiHidden/>
    <w:qFormat/>
    <w:rsid w:val="00050D11"/>
    <w:rPr>
      <w:sz w:val="18"/>
      <w:szCs w:val="18"/>
    </w:rPr>
  </w:style>
  <w:style w:type="paragraph" w:customStyle="1" w:styleId="Default">
    <w:name w:val="Default"/>
    <w:next w:val="a"/>
    <w:autoRedefine/>
    <w:qFormat/>
    <w:rsid w:val="00050D11"/>
    <w:pPr>
      <w:widowControl w:val="0"/>
      <w:autoSpaceDE w:val="0"/>
      <w:autoSpaceDN w:val="0"/>
      <w:adjustRightInd w:val="0"/>
    </w:pPr>
    <w:rPr>
      <w:rFonts w:ascii="方正仿宋_GBK" w:eastAsia="方正仿宋_GBK" w:hAnsi="Times New Roman" w:cs="Times New Roman"/>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137</Words>
  <Characters>782</Characters>
  <Application>Microsoft Office Word</Application>
  <DocSecurity>0</DocSecurity>
  <Lines>6</Lines>
  <Paragraphs>1</Paragraphs>
  <ScaleCrop>false</ScaleCrop>
  <Company>china</Company>
  <LinksUpToDate>false</LinksUpToDate>
  <CharactersWithSpaces>918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pengzhenling</cp:lastModifiedBy>
  <cp:revision>2</cp:revision>
  <dcterms:created xsi:type="dcterms:W3CDTF">2024-12-23T09:34:00Z</dcterms:created>
  <dcterms:modified xsi:type="dcterms:W3CDTF">2024-12-23T09:34:00Z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149A9507DC4D4F6CA8BABA70DD0D21A8_12</vt:lpwstr>
  </property>
</Properties>
</file>